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212CC" w14:textId="77777777" w:rsidR="00CA484C" w:rsidRPr="009F6057" w:rsidRDefault="00CA484C" w:rsidP="00CA484C">
      <w:pPr>
        <w:ind w:left="5246" w:firstLine="708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Załącznik nr 5 do </w:t>
      </w:r>
      <w:proofErr w:type="spellStart"/>
      <w:r w:rsidRPr="009F6057">
        <w:rPr>
          <w:rFonts w:ascii="Times New Roman" w:hAnsi="Times New Roman" w:cs="Times New Roman"/>
          <w:b/>
          <w:sz w:val="22"/>
          <w:szCs w:val="22"/>
        </w:rPr>
        <w:t>siwz</w:t>
      </w:r>
      <w:proofErr w:type="spellEnd"/>
      <w:r w:rsidRPr="009F6057">
        <w:rPr>
          <w:rFonts w:ascii="Times New Roman" w:hAnsi="Times New Roman" w:cs="Times New Roman"/>
          <w:b/>
          <w:sz w:val="22"/>
          <w:szCs w:val="22"/>
        </w:rPr>
        <w:t xml:space="preserve"> - wzór</w:t>
      </w:r>
    </w:p>
    <w:p w14:paraId="7AD7F26D" w14:textId="77777777" w:rsidR="00CA484C" w:rsidRPr="009F6057" w:rsidRDefault="00CA484C" w:rsidP="00CA484C">
      <w:pPr>
        <w:ind w:left="5246" w:firstLine="708"/>
        <w:rPr>
          <w:rFonts w:ascii="Times New Roman" w:hAnsi="Times New Roman" w:cs="Times New Roman"/>
          <w:sz w:val="22"/>
          <w:szCs w:val="22"/>
        </w:rPr>
      </w:pPr>
    </w:p>
    <w:p w14:paraId="497C2E7E" w14:textId="77777777" w:rsidR="00CA484C" w:rsidRPr="009F6057" w:rsidRDefault="00CA484C" w:rsidP="00CA484C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14:paraId="3C106B05" w14:textId="77777777" w:rsidR="00CA484C" w:rsidRPr="009F6057" w:rsidRDefault="00CA484C" w:rsidP="00CA484C">
      <w:pPr>
        <w:ind w:left="5954"/>
        <w:rPr>
          <w:rFonts w:ascii="Times New Roman" w:hAnsi="Times New Roman" w:cs="Times New Roman"/>
          <w:b/>
          <w:sz w:val="24"/>
          <w:szCs w:val="24"/>
        </w:rPr>
      </w:pPr>
      <w:r w:rsidRPr="009F6057">
        <w:rPr>
          <w:rFonts w:ascii="Times New Roman" w:hAnsi="Times New Roman" w:cs="Times New Roman"/>
          <w:b/>
          <w:sz w:val="24"/>
          <w:szCs w:val="24"/>
        </w:rPr>
        <w:t xml:space="preserve">Gmina </w:t>
      </w:r>
      <w:r>
        <w:rPr>
          <w:rFonts w:ascii="Times New Roman" w:hAnsi="Times New Roman" w:cs="Times New Roman"/>
          <w:b/>
          <w:sz w:val="24"/>
          <w:szCs w:val="24"/>
        </w:rPr>
        <w:t>Radowo Małe</w:t>
      </w:r>
      <w:r w:rsidRPr="009F60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057">
        <w:rPr>
          <w:rFonts w:ascii="Times New Roman" w:hAnsi="Times New Roman" w:cs="Times New Roman"/>
          <w:b/>
          <w:sz w:val="24"/>
          <w:szCs w:val="24"/>
        </w:rPr>
        <w:br/>
      </w:r>
      <w:r w:rsidRPr="00690684">
        <w:rPr>
          <w:rFonts w:ascii="Times New Roman" w:hAnsi="Times New Roman" w:cs="Times New Roman"/>
          <w:b/>
          <w:sz w:val="24"/>
          <w:szCs w:val="24"/>
        </w:rPr>
        <w:t>Radowo Małe</w:t>
      </w:r>
      <w:r>
        <w:rPr>
          <w:rFonts w:ascii="Times New Roman" w:hAnsi="Times New Roman" w:cs="Times New Roman"/>
          <w:b/>
          <w:sz w:val="24"/>
          <w:szCs w:val="24"/>
        </w:rPr>
        <w:t xml:space="preserve"> 21</w:t>
      </w:r>
      <w:r w:rsidRPr="009F6057">
        <w:rPr>
          <w:rFonts w:ascii="Times New Roman" w:hAnsi="Times New Roman" w:cs="Times New Roman"/>
          <w:b/>
          <w:sz w:val="24"/>
          <w:szCs w:val="24"/>
        </w:rPr>
        <w:br/>
        <w:t>7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F605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314</w:t>
      </w:r>
      <w:r w:rsidRPr="009F60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Radowo Małe </w:t>
      </w:r>
    </w:p>
    <w:p w14:paraId="5CE67116" w14:textId="77777777" w:rsidR="00CA484C" w:rsidRPr="009F6057" w:rsidRDefault="00CA484C" w:rsidP="00CA484C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14:paraId="0F8D43C5" w14:textId="77777777" w:rsidR="00CA484C" w:rsidRPr="009F6057" w:rsidRDefault="00CA484C" w:rsidP="00CA484C">
      <w:pPr>
        <w:spacing w:line="276" w:lineRule="auto"/>
        <w:ind w:right="140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14:paraId="396D89D3" w14:textId="77777777" w:rsidR="00CA484C" w:rsidRPr="009F6057" w:rsidRDefault="00CA484C" w:rsidP="00CA484C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………………..</w:t>
      </w:r>
    </w:p>
    <w:p w14:paraId="3A4D3267" w14:textId="77777777" w:rsidR="00CA484C" w:rsidRPr="009F6057" w:rsidRDefault="00CA484C" w:rsidP="00CA484C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14:paraId="3E936F96" w14:textId="77777777" w:rsidR="00CA484C" w:rsidRPr="009F6057" w:rsidRDefault="00CA484C" w:rsidP="00CA484C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14:paraId="392CA2FC" w14:textId="77777777" w:rsidR="00CA484C" w:rsidRPr="009F6057" w:rsidRDefault="00CA484C" w:rsidP="00CA484C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</w:t>
      </w:r>
    </w:p>
    <w:p w14:paraId="0075810E" w14:textId="77777777" w:rsidR="00CA484C" w:rsidRPr="009F6057" w:rsidRDefault="00CA484C" w:rsidP="00CA484C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 reprezentacji)</w:t>
      </w:r>
    </w:p>
    <w:p w14:paraId="36E4B1F4" w14:textId="77777777" w:rsidR="00CA484C" w:rsidRPr="009F6057" w:rsidRDefault="00CA484C" w:rsidP="00CA484C">
      <w:pPr>
        <w:rPr>
          <w:rFonts w:ascii="Times New Roman" w:hAnsi="Times New Roman" w:cs="Times New Roman"/>
          <w:sz w:val="24"/>
          <w:szCs w:val="24"/>
        </w:rPr>
      </w:pPr>
    </w:p>
    <w:p w14:paraId="7E8BBC7F" w14:textId="77777777" w:rsidR="00CA484C" w:rsidRPr="009F6057" w:rsidRDefault="00CA484C" w:rsidP="00CA484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1CB5E27" w14:textId="77777777" w:rsidR="00CA484C" w:rsidRPr="009F6057" w:rsidRDefault="00CA484C" w:rsidP="00CA484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o przynależności do grupy kapitałowej</w:t>
      </w:r>
    </w:p>
    <w:p w14:paraId="01E7EE7D" w14:textId="77777777" w:rsidR="00CA484C" w:rsidRPr="009F6057" w:rsidRDefault="00CA484C" w:rsidP="00CA484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 której mowa w art. 24 ust. 1 pkt 23</w:t>
      </w:r>
    </w:p>
    <w:p w14:paraId="39B4EF9A" w14:textId="77777777" w:rsidR="00CA484C" w:rsidRPr="009F6057" w:rsidRDefault="00CA484C" w:rsidP="00CA484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ustawy Prawo zamówień publicznych </w:t>
      </w:r>
    </w:p>
    <w:p w14:paraId="6D58B7A5" w14:textId="77777777" w:rsidR="00CA484C" w:rsidRPr="009F6057" w:rsidRDefault="00CA484C" w:rsidP="00CA484C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8A1778" w14:textId="77777777" w:rsidR="00CA484C" w:rsidRPr="009F6057" w:rsidRDefault="00CA484C" w:rsidP="00CA484C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6FB35166" w14:textId="77777777" w:rsidR="00CA484C" w:rsidRPr="00954259" w:rsidRDefault="00CA484C" w:rsidP="00CA484C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Nawiązując do zamieszczonej informacji </w:t>
      </w:r>
      <w:r w:rsidRPr="009F6057">
        <w:rPr>
          <w:rFonts w:ascii="Times New Roman" w:hAnsi="Times New Roman" w:cs="Times New Roman"/>
          <w:sz w:val="22"/>
        </w:rPr>
        <w:t>z otwarcia ofert złożonych w postępowaniu o udzielenie zamówienia publicznego na wykonanie zadania pn</w:t>
      </w:r>
      <w:r w:rsidRPr="00183309">
        <w:rPr>
          <w:rFonts w:ascii="Times New Roman" w:hAnsi="Times New Roman" w:cs="Times New Roman"/>
          <w:sz w:val="22"/>
        </w:rPr>
        <w:t>. „</w:t>
      </w:r>
      <w:r w:rsidRPr="00690684">
        <w:rPr>
          <w:rFonts w:ascii="Times New Roman" w:hAnsi="Times New Roman" w:cs="Times New Roman"/>
          <w:b/>
          <w:sz w:val="22"/>
          <w:szCs w:val="22"/>
        </w:rPr>
        <w:t>Odbiór</w:t>
      </w:r>
      <w:r>
        <w:rPr>
          <w:rFonts w:ascii="Times New Roman" w:hAnsi="Times New Roman" w:cs="Times New Roman"/>
          <w:b/>
          <w:sz w:val="22"/>
          <w:szCs w:val="22"/>
        </w:rPr>
        <w:t xml:space="preserve"> i transport</w:t>
      </w:r>
      <w:r w:rsidRPr="00690684">
        <w:rPr>
          <w:rFonts w:ascii="Times New Roman" w:hAnsi="Times New Roman" w:cs="Times New Roman"/>
          <w:b/>
          <w:sz w:val="22"/>
          <w:szCs w:val="22"/>
        </w:rPr>
        <w:t xml:space="preserve"> odpadów komunalnych od właścicieli nieruchomości zamieszkałych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90684">
        <w:rPr>
          <w:rFonts w:ascii="Times New Roman" w:hAnsi="Times New Roman" w:cs="Times New Roman"/>
          <w:b/>
          <w:sz w:val="22"/>
          <w:szCs w:val="22"/>
        </w:rPr>
        <w:t>z terenu Gminy Radowo Małe</w:t>
      </w:r>
      <w:r w:rsidRPr="00183309">
        <w:rPr>
          <w:rFonts w:ascii="Times New Roman" w:hAnsi="Times New Roman" w:cs="Times New Roman"/>
          <w:sz w:val="22"/>
          <w:szCs w:val="22"/>
        </w:rPr>
        <w:t>” oświadczam,</w:t>
      </w:r>
      <w:r w:rsidRPr="009F6057">
        <w:rPr>
          <w:rFonts w:ascii="Times New Roman" w:hAnsi="Times New Roman" w:cs="Times New Roman"/>
          <w:sz w:val="22"/>
          <w:szCs w:val="22"/>
        </w:rPr>
        <w:t xml:space="preserve"> że:</w:t>
      </w:r>
    </w:p>
    <w:p w14:paraId="4D46AB2B" w14:textId="77777777" w:rsidR="00CA484C" w:rsidRPr="009F6057" w:rsidRDefault="00CA484C" w:rsidP="00CA484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B2166DD" w14:textId="77777777" w:rsidR="00CA484C" w:rsidRPr="009F6057" w:rsidRDefault="00CA484C" w:rsidP="00CA484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Należę </w:t>
      </w:r>
      <w:r w:rsidRPr="009F6057">
        <w:rPr>
          <w:rFonts w:ascii="Times New Roman" w:hAnsi="Times New Roman" w:cs="Times New Roman"/>
          <w:sz w:val="22"/>
          <w:szCs w:val="22"/>
        </w:rPr>
        <w:t>do tej samej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F6057">
        <w:rPr>
          <w:rFonts w:ascii="Times New Roman" w:hAnsi="Times New Roman" w:cs="Times New Roman"/>
          <w:sz w:val="22"/>
          <w:szCs w:val="22"/>
        </w:rPr>
        <w:t xml:space="preserve">grupy kapitałowej w rozumieniu ustawy z dnia 16 lutego 2007 r. o ochronie konkurencji i konsumentów (Dz. U. z 2017r., poz. 229), z wykonawcami   składającymi ofertę </w:t>
      </w:r>
      <w:r>
        <w:rPr>
          <w:rFonts w:ascii="Times New Roman" w:hAnsi="Times New Roman" w:cs="Times New Roman"/>
          <w:sz w:val="22"/>
          <w:szCs w:val="22"/>
        </w:rPr>
        <w:br/>
      </w:r>
      <w:r w:rsidRPr="009F6057">
        <w:rPr>
          <w:rFonts w:ascii="Times New Roman" w:hAnsi="Times New Roman" w:cs="Times New Roman"/>
          <w:sz w:val="22"/>
          <w:szCs w:val="22"/>
        </w:rPr>
        <w:t>w ww. postępowaniu:</w:t>
      </w:r>
    </w:p>
    <w:p w14:paraId="3B7408BF" w14:textId="77777777" w:rsidR="00CA484C" w:rsidRPr="009F6057" w:rsidRDefault="00CA484C" w:rsidP="00CA484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D8066C5" w14:textId="77777777" w:rsidR="00CA484C" w:rsidRPr="009F6057" w:rsidRDefault="00CA484C" w:rsidP="00CA484C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14:paraId="71F3762B" w14:textId="77777777" w:rsidR="00CA484C" w:rsidRPr="009F6057" w:rsidRDefault="00CA484C" w:rsidP="00CA484C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14:paraId="24095153" w14:textId="77777777" w:rsidR="00CA484C" w:rsidRPr="009F6057" w:rsidRDefault="00CA484C" w:rsidP="00CA484C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………………………………………………………………………………………………………………………………………………………………………….………………………... </w:t>
      </w:r>
    </w:p>
    <w:p w14:paraId="1481A0D1" w14:textId="77777777" w:rsidR="00CA484C" w:rsidRPr="009F6057" w:rsidRDefault="00CA484C" w:rsidP="00CA484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C03263A" w14:textId="77777777" w:rsidR="00CA484C" w:rsidRPr="009F6057" w:rsidRDefault="00CA484C" w:rsidP="00CA484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Nie należę</w:t>
      </w:r>
      <w:r w:rsidRPr="009F6057">
        <w:rPr>
          <w:rFonts w:ascii="Times New Roman" w:hAnsi="Times New Roman" w:cs="Times New Roman"/>
          <w:sz w:val="22"/>
          <w:szCs w:val="22"/>
        </w:rPr>
        <w:t xml:space="preserve"> do tej samej grupy kapitałowej, w rozumieniu ustawy z dnia 16 lutego 2007 r. </w:t>
      </w:r>
      <w:r w:rsidRPr="009F6057">
        <w:rPr>
          <w:rFonts w:ascii="Times New Roman" w:hAnsi="Times New Roman" w:cs="Times New Roman"/>
          <w:sz w:val="22"/>
          <w:szCs w:val="22"/>
        </w:rPr>
        <w:br/>
        <w:t>o ochronie konkurencji i konsumentów (Dz. U. z 201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9F6057">
        <w:rPr>
          <w:rFonts w:ascii="Times New Roman" w:hAnsi="Times New Roman" w:cs="Times New Roman"/>
          <w:sz w:val="22"/>
          <w:szCs w:val="22"/>
        </w:rPr>
        <w:t xml:space="preserve">r. poz. </w:t>
      </w:r>
      <w:r>
        <w:rPr>
          <w:rFonts w:ascii="Times New Roman" w:hAnsi="Times New Roman" w:cs="Times New Roman"/>
          <w:sz w:val="22"/>
          <w:szCs w:val="22"/>
        </w:rPr>
        <w:t xml:space="preserve">396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póżn</w:t>
      </w:r>
      <w:proofErr w:type="spellEnd"/>
      <w:r>
        <w:rPr>
          <w:rFonts w:ascii="Times New Roman" w:hAnsi="Times New Roman" w:cs="Times New Roman"/>
          <w:sz w:val="22"/>
          <w:szCs w:val="22"/>
        </w:rPr>
        <w:t>. zm.</w:t>
      </w:r>
      <w:r w:rsidRPr="009F6057">
        <w:rPr>
          <w:rFonts w:ascii="Times New Roman" w:hAnsi="Times New Roman" w:cs="Times New Roman"/>
          <w:sz w:val="22"/>
          <w:szCs w:val="22"/>
        </w:rPr>
        <w:t xml:space="preserve">), z żadnym </w:t>
      </w:r>
      <w:r>
        <w:rPr>
          <w:rFonts w:ascii="Times New Roman" w:hAnsi="Times New Roman" w:cs="Times New Roman"/>
          <w:sz w:val="22"/>
          <w:szCs w:val="22"/>
        </w:rPr>
        <w:br/>
      </w:r>
      <w:r w:rsidRPr="009F6057">
        <w:rPr>
          <w:rFonts w:ascii="Times New Roman" w:hAnsi="Times New Roman" w:cs="Times New Roman"/>
          <w:sz w:val="22"/>
          <w:szCs w:val="22"/>
        </w:rPr>
        <w:t>z wykonawców, którzy złożyli ofertę w ww. postepowaniu.</w:t>
      </w:r>
    </w:p>
    <w:p w14:paraId="2FDE50AB" w14:textId="77777777" w:rsidR="00CA484C" w:rsidRPr="009F6057" w:rsidRDefault="00CA484C" w:rsidP="00CA484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EC9828A" w14:textId="77777777" w:rsidR="00CA484C" w:rsidRPr="009F6057" w:rsidRDefault="00CA484C" w:rsidP="00CA484C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Uwaga: niepotrzebny punkt należy skreślić</w:t>
      </w:r>
    </w:p>
    <w:p w14:paraId="13A1E0D8" w14:textId="77777777" w:rsidR="00CA484C" w:rsidRPr="009F6057" w:rsidRDefault="00CA484C" w:rsidP="00CA484C">
      <w:pPr>
        <w:jc w:val="both"/>
        <w:rPr>
          <w:rFonts w:ascii="Times New Roman" w:hAnsi="Times New Roman" w:cs="Times New Roman"/>
          <w:i/>
          <w:iCs/>
          <w:sz w:val="22"/>
          <w:szCs w:val="22"/>
          <w:lang w:eastAsia="en-US"/>
        </w:rPr>
      </w:pPr>
      <w:r w:rsidRPr="009F6057">
        <w:rPr>
          <w:rFonts w:ascii="Times New Roman" w:hAnsi="Times New Roman" w:cs="Times New Roman"/>
          <w:i/>
          <w:iCs/>
          <w:sz w:val="22"/>
          <w:szCs w:val="22"/>
          <w:lang w:eastAsia="en-US"/>
        </w:rPr>
        <w:t>Wraz ze złożeniem oświadczenia, wykonawca może przedstawić dowody, że powiązania z innym wykonawcą nie prowadzą do zakłócenia konkurencji w postępowaniu o udzielenie zamówienia.</w:t>
      </w:r>
    </w:p>
    <w:p w14:paraId="443B89EC" w14:textId="77777777" w:rsidR="00CA484C" w:rsidRPr="009F6057" w:rsidRDefault="00CA484C" w:rsidP="00CA484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B26F934" w14:textId="77777777" w:rsidR="00CA484C" w:rsidRDefault="00CA484C" w:rsidP="00CA484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1330AE4" w14:textId="77777777" w:rsidR="00CA484C" w:rsidRDefault="00CA484C" w:rsidP="00CA484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35C635" w14:textId="77777777" w:rsidR="00CA484C" w:rsidRPr="009F6057" w:rsidRDefault="00CA484C" w:rsidP="00CA484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001E958" w14:textId="77777777" w:rsidR="00CA484C" w:rsidRPr="009F6057" w:rsidRDefault="00CA484C" w:rsidP="00CA484C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           ............................................................    ……………………………….   </w:t>
      </w:r>
    </w:p>
    <w:p w14:paraId="1461CC2F" w14:textId="77777777" w:rsidR="00CA484C" w:rsidRPr="009F6057" w:rsidRDefault="00CA484C" w:rsidP="00CA484C">
      <w:pPr>
        <w:tabs>
          <w:tab w:val="left" w:pos="540"/>
        </w:tabs>
        <w:ind w:left="5529" w:hanging="5529"/>
        <w:jc w:val="center"/>
        <w:rPr>
          <w:rFonts w:ascii="Times New Roman" w:hAnsi="Times New Roman" w:cs="Times New Roman"/>
          <w:iCs/>
          <w:sz w:val="18"/>
          <w:szCs w:val="18"/>
        </w:rPr>
      </w:pPr>
      <w:r w:rsidRPr="009F6057">
        <w:rPr>
          <w:rFonts w:ascii="Times New Roman" w:hAnsi="Times New Roman" w:cs="Times New Roman"/>
        </w:rPr>
        <w:t>miejscowość, data</w:t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18"/>
          <w:szCs w:val="18"/>
        </w:rPr>
        <w:t>(</w:t>
      </w:r>
      <w:r w:rsidRPr="009F6057"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prawnym)</w:t>
      </w:r>
    </w:p>
    <w:p w14:paraId="06E2DA41" w14:textId="77777777" w:rsidR="00CA484C" w:rsidRDefault="00CA484C" w:rsidP="00CA484C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7DBA569" w14:textId="77777777" w:rsidR="00CA484C" w:rsidRDefault="00CA484C" w:rsidP="00CA484C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1FE70E8" w14:textId="77777777" w:rsidR="00DB2628" w:rsidRDefault="00DB2628"/>
    <w:sectPr w:rsidR="00DB2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624B6"/>
    <w:multiLevelType w:val="multilevel"/>
    <w:tmpl w:val="1AA81B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940"/>
        </w:tabs>
        <w:ind w:left="59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540"/>
        </w:tabs>
        <w:ind w:left="95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3140"/>
        </w:tabs>
        <w:ind w:left="131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760"/>
        </w:tabs>
        <w:ind w:left="14760" w:hanging="1440"/>
      </w:pPr>
      <w:rPr>
        <w:rFonts w:hint="default"/>
      </w:rPr>
    </w:lvl>
  </w:abstractNum>
  <w:abstractNum w:abstractNumId="1" w15:restartNumberingAfterBreak="0">
    <w:nsid w:val="1AA27948"/>
    <w:multiLevelType w:val="multilevel"/>
    <w:tmpl w:val="2DCC3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940"/>
        </w:tabs>
        <w:ind w:left="59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9540"/>
        </w:tabs>
        <w:ind w:left="9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3140"/>
        </w:tabs>
        <w:ind w:left="13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5120"/>
        </w:tabs>
        <w:ind w:left="151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5E"/>
    <w:rsid w:val="003D245E"/>
    <w:rsid w:val="00CA484C"/>
    <w:rsid w:val="00DB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64AAC-5C86-4FA7-84C6-A89C0548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8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2020-05-25T10:37:00Z</dcterms:created>
  <dcterms:modified xsi:type="dcterms:W3CDTF">2020-05-25T10:37:00Z</dcterms:modified>
</cp:coreProperties>
</file>